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6" w:rsidRDefault="0063167A">
      <w:r>
        <w:t>Name: _________________________________________                             Hour: ________</w:t>
      </w:r>
    </w:p>
    <w:p w:rsidR="0063167A" w:rsidRDefault="0063167A" w:rsidP="0063167A">
      <w:pPr>
        <w:jc w:val="center"/>
        <w:rPr>
          <w:b/>
          <w:sz w:val="36"/>
          <w:szCs w:val="36"/>
        </w:rPr>
      </w:pPr>
      <w:r w:rsidRPr="0063167A">
        <w:rPr>
          <w:b/>
          <w:sz w:val="36"/>
          <w:szCs w:val="36"/>
        </w:rPr>
        <w:t>Mineral Practice Lab</w:t>
      </w:r>
    </w:p>
    <w:p w:rsidR="0063167A" w:rsidRPr="0063167A" w:rsidRDefault="0063167A" w:rsidP="006316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167A">
        <w:rPr>
          <w:sz w:val="24"/>
          <w:szCs w:val="24"/>
        </w:rPr>
        <w:t xml:space="preserve">Fill out the following chart by using a hardness kit. </w:t>
      </w:r>
    </w:p>
    <w:tbl>
      <w:tblPr>
        <w:tblpPr w:leftFromText="180" w:rightFromText="180" w:vertAnchor="page" w:horzAnchor="margin" w:tblpXSpec="center" w:tblpY="3571"/>
        <w:tblW w:w="8642" w:type="dxa"/>
        <w:tblLook w:val="04A0"/>
      </w:tblPr>
      <w:tblGrid>
        <w:gridCol w:w="960"/>
        <w:gridCol w:w="1900"/>
        <w:gridCol w:w="960"/>
        <w:gridCol w:w="960"/>
        <w:gridCol w:w="960"/>
        <w:gridCol w:w="1048"/>
        <w:gridCol w:w="1854"/>
      </w:tblGrid>
      <w:tr w:rsidR="0063167A" w:rsidRPr="0063167A" w:rsidTr="006316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Number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Mineral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Color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Luster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Streak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Hardness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Cleavage/Fracture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Fluorite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Feldspar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Hematite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Pyrite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Quartz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Calcite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Muscovite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Magnetite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Alabaster Gypsum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Talc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Halite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67A">
              <w:rPr>
                <w:rFonts w:ascii="Calibri" w:eastAsia="Times New Roman" w:hAnsi="Calibri" w:cs="Times New Roman"/>
                <w:color w:val="000000"/>
              </w:rPr>
              <w:t>Biotite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Graphite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Satin Spar Gypsum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167A" w:rsidRPr="0063167A" w:rsidTr="006316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167A">
              <w:rPr>
                <w:rFonts w:ascii="Calibri" w:eastAsia="Times New Roman" w:hAnsi="Calibri" w:cs="Times New Roman"/>
                <w:color w:val="000000"/>
              </w:rPr>
              <w:t>Selenite</w:t>
            </w:r>
            <w:proofErr w:type="spellEnd"/>
            <w:r w:rsidRPr="0063167A">
              <w:rPr>
                <w:rFonts w:ascii="Calibri" w:eastAsia="Times New Roman" w:hAnsi="Calibri" w:cs="Times New Roman"/>
                <w:color w:val="000000"/>
              </w:rPr>
              <w:t xml:space="preserve"> Gypsum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7A" w:rsidRPr="0063167A" w:rsidRDefault="0063167A" w:rsidP="00631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3167A" w:rsidRDefault="0063167A"/>
    <w:p w:rsidR="0063167A" w:rsidRDefault="0063167A"/>
    <w:p w:rsidR="0063167A" w:rsidRDefault="0063167A"/>
    <w:p w:rsidR="0063167A" w:rsidRDefault="0063167A"/>
    <w:p w:rsidR="0063167A" w:rsidRDefault="0063167A" w:rsidP="0063167A">
      <w:pPr>
        <w:pStyle w:val="ListParagraph"/>
        <w:numPr>
          <w:ilvl w:val="0"/>
          <w:numId w:val="1"/>
        </w:numPr>
      </w:pPr>
      <w:r>
        <w:t>Make a flow chart (on the back of this paper) for using the physical properties listed in the table, to show a process of identifying a mineral.</w:t>
      </w:r>
    </w:p>
    <w:sectPr w:rsidR="0063167A" w:rsidSect="00F0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FC7"/>
    <w:multiLevelType w:val="hybridMultilevel"/>
    <w:tmpl w:val="1A42B844"/>
    <w:lvl w:ilvl="0" w:tplc="79509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67A"/>
    <w:rsid w:val="001A457C"/>
    <w:rsid w:val="0063167A"/>
    <w:rsid w:val="00CD3391"/>
    <w:rsid w:val="00E93B4A"/>
    <w:rsid w:val="00F01446"/>
    <w:rsid w:val="00FB1DED"/>
    <w:rsid w:val="00FC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briget.miller</dc:creator>
  <cp:lastModifiedBy>briget.miller</cp:lastModifiedBy>
  <cp:revision>1</cp:revision>
  <cp:lastPrinted>2015-01-27T18:26:00Z</cp:lastPrinted>
  <dcterms:created xsi:type="dcterms:W3CDTF">2015-01-27T18:19:00Z</dcterms:created>
  <dcterms:modified xsi:type="dcterms:W3CDTF">2015-01-27T19:11:00Z</dcterms:modified>
</cp:coreProperties>
</file>